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640"/>
        <w:gridCol w:w="1984"/>
        <w:gridCol w:w="3295"/>
      </w:tblGrid>
      <w:tr w:rsidR="00DE6A08" w:rsidRPr="00843848" w:rsidTr="00C15CB7">
        <w:tc>
          <w:tcPr>
            <w:tcW w:w="9640" w:type="dxa"/>
          </w:tcPr>
          <w:p w:rsidR="00DE6A08" w:rsidRDefault="00DE6A08" w:rsidP="001B0B36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Set the scene and objectives for the business planning day.</w:t>
            </w:r>
          </w:p>
          <w:p w:rsidR="00DE6A08" w:rsidRPr="00843848" w:rsidRDefault="00DE6A08" w:rsidP="001B0B36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 w:cs="Arial"/>
              </w:rPr>
              <w:t>What is business planning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43848">
              <w:rPr>
                <w:rFonts w:asciiTheme="majorHAnsi" w:hAnsiTheme="majorHAnsi" w:cs="Arial"/>
              </w:rPr>
              <w:t>/why bother?</w:t>
            </w:r>
          </w:p>
        </w:tc>
        <w:tc>
          <w:tcPr>
            <w:tcW w:w="1984" w:type="dxa"/>
            <w:vMerge w:val="restart"/>
          </w:tcPr>
          <w:p w:rsidR="00DE6A08" w:rsidRPr="00843848" w:rsidRDefault="00DE6A08" w:rsidP="007F72E6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Julia</w:t>
            </w:r>
          </w:p>
        </w:tc>
        <w:tc>
          <w:tcPr>
            <w:tcW w:w="3295" w:type="dxa"/>
          </w:tcPr>
          <w:p w:rsidR="00DE6A08" w:rsidRPr="00843848" w:rsidRDefault="00DE6A08" w:rsidP="007F72E6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1.00</w:t>
            </w:r>
            <w:r w:rsidR="00FD2E25">
              <w:rPr>
                <w:rFonts w:asciiTheme="majorHAnsi" w:hAnsiTheme="majorHAnsi"/>
                <w:lang w:val="en-GB"/>
              </w:rPr>
              <w:t xml:space="preserve"> </w:t>
            </w:r>
            <w:bookmarkStart w:id="0" w:name="_GoBack"/>
            <w:bookmarkEnd w:id="0"/>
            <w:r w:rsidRPr="00843848">
              <w:rPr>
                <w:rFonts w:asciiTheme="majorHAnsi" w:hAnsiTheme="majorHAnsi"/>
                <w:lang w:val="en-GB"/>
              </w:rPr>
              <w:t>pm – 1.15pm</w:t>
            </w:r>
          </w:p>
        </w:tc>
      </w:tr>
      <w:tr w:rsidR="00DE6A08" w:rsidRPr="00843848" w:rsidTr="00C15CB7">
        <w:tc>
          <w:tcPr>
            <w:tcW w:w="9640" w:type="dxa"/>
          </w:tcPr>
          <w:p w:rsidR="00DE6A08" w:rsidRPr="00843848" w:rsidRDefault="00DE6A08" w:rsidP="00DE6A08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 w:cs="Arial"/>
              </w:rPr>
              <w:t xml:space="preserve">President Achievements &amp; </w:t>
            </w:r>
            <w:r>
              <w:rPr>
                <w:rFonts w:asciiTheme="majorHAnsi" w:hAnsiTheme="majorHAnsi" w:cs="Arial"/>
              </w:rPr>
              <w:t>Strategic</w:t>
            </w:r>
            <w:r w:rsidR="008642C3">
              <w:rPr>
                <w:rFonts w:asciiTheme="majorHAnsi" w:hAnsiTheme="majorHAnsi" w:cs="Arial"/>
              </w:rPr>
              <w:t xml:space="preserve"> </w:t>
            </w:r>
            <w:r w:rsidRPr="00843848">
              <w:rPr>
                <w:rFonts w:asciiTheme="majorHAnsi" w:hAnsiTheme="majorHAnsi" w:cs="Arial"/>
              </w:rPr>
              <w:t>Goals for 2018 – 2020.</w:t>
            </w:r>
          </w:p>
        </w:tc>
        <w:tc>
          <w:tcPr>
            <w:tcW w:w="1984" w:type="dxa"/>
            <w:vMerge/>
          </w:tcPr>
          <w:p w:rsidR="00DE6A08" w:rsidRPr="00843848" w:rsidRDefault="00DE6A08" w:rsidP="007F72E6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295" w:type="dxa"/>
          </w:tcPr>
          <w:p w:rsidR="00DE6A08" w:rsidRPr="00843848" w:rsidRDefault="00DE6A08" w:rsidP="007F72E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1.15</w:t>
            </w:r>
            <w:r w:rsidR="00FD2E25"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Theme="majorHAnsi" w:hAnsiTheme="majorHAnsi"/>
                <w:lang w:val="en-GB"/>
              </w:rPr>
              <w:t>p.m. – 1.35 p.m.</w:t>
            </w:r>
          </w:p>
        </w:tc>
      </w:tr>
      <w:tr w:rsidR="00D73633" w:rsidRPr="00843848" w:rsidTr="00C15CB7">
        <w:tc>
          <w:tcPr>
            <w:tcW w:w="9640" w:type="dxa"/>
          </w:tcPr>
          <w:p w:rsidR="00D73633" w:rsidRPr="00843848" w:rsidRDefault="00D73633" w:rsidP="00972064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Trustee training Programme</w:t>
            </w:r>
          </w:p>
        </w:tc>
        <w:tc>
          <w:tcPr>
            <w:tcW w:w="1984" w:type="dxa"/>
          </w:tcPr>
          <w:p w:rsidR="00D73633" w:rsidRPr="00843848" w:rsidRDefault="00D73633" w:rsidP="007F72E6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Jane</w:t>
            </w:r>
          </w:p>
        </w:tc>
        <w:tc>
          <w:tcPr>
            <w:tcW w:w="3295" w:type="dxa"/>
          </w:tcPr>
          <w:p w:rsidR="00D73633" w:rsidRPr="00843848" w:rsidRDefault="00DE6A08" w:rsidP="007F72E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1.35 p.m. – 1.45p.m</w:t>
            </w:r>
          </w:p>
        </w:tc>
      </w:tr>
      <w:tr w:rsidR="00197D6D" w:rsidRPr="00843848" w:rsidTr="00197D6D">
        <w:tc>
          <w:tcPr>
            <w:tcW w:w="14919" w:type="dxa"/>
            <w:gridSpan w:val="3"/>
            <w:shd w:val="clear" w:color="auto" w:fill="00B0F0"/>
          </w:tcPr>
          <w:p w:rsidR="00197D6D" w:rsidRPr="001460B4" w:rsidRDefault="00197D6D" w:rsidP="00197D6D">
            <w:pPr>
              <w:jc w:val="center"/>
              <w:rPr>
                <w:rFonts w:asciiTheme="majorHAnsi" w:hAnsiTheme="majorHAnsi"/>
                <w:lang w:val="en-GB"/>
              </w:rPr>
            </w:pPr>
            <w:r w:rsidRPr="001460B4">
              <w:rPr>
                <w:rFonts w:asciiTheme="majorHAnsi" w:hAnsiTheme="majorHAnsi"/>
                <w:lang w:val="en-GB"/>
              </w:rPr>
              <w:t>Leads feedback on 2017 business plans – Assessing Performance</w:t>
            </w:r>
          </w:p>
        </w:tc>
      </w:tr>
      <w:tr w:rsidR="00DE4BF3" w:rsidRPr="00843848" w:rsidTr="00197D6D">
        <w:tc>
          <w:tcPr>
            <w:tcW w:w="14919" w:type="dxa"/>
            <w:gridSpan w:val="3"/>
            <w:shd w:val="clear" w:color="auto" w:fill="FFFFFF" w:themeFill="background1"/>
          </w:tcPr>
          <w:p w:rsidR="00AE194A" w:rsidRDefault="00AE194A" w:rsidP="001460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Review 2016 – 2017 Business plan and present evidence of achievements.</w:t>
            </w:r>
          </w:p>
          <w:p w:rsidR="00DE4BF3" w:rsidRPr="00C15CB7" w:rsidRDefault="00DE4BF3" w:rsidP="001460B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lang w:val="en-GB"/>
              </w:rPr>
            </w:pPr>
            <w:r w:rsidRPr="00C15CB7">
              <w:rPr>
                <w:rFonts w:asciiTheme="majorHAnsi" w:hAnsiTheme="majorHAnsi"/>
                <w:lang w:val="en-GB"/>
              </w:rPr>
              <w:t xml:space="preserve">What has gone well? </w:t>
            </w:r>
            <w:r w:rsidR="00C15CB7">
              <w:rPr>
                <w:rFonts w:asciiTheme="majorHAnsi" w:hAnsiTheme="majorHAnsi"/>
                <w:lang w:val="en-GB"/>
              </w:rPr>
              <w:t xml:space="preserve">         </w:t>
            </w:r>
            <w:r w:rsidRPr="00C15CB7">
              <w:rPr>
                <w:rFonts w:asciiTheme="majorHAnsi" w:hAnsiTheme="majorHAnsi"/>
                <w:lang w:val="en-GB"/>
              </w:rPr>
              <w:t>2.</w:t>
            </w:r>
            <w:r w:rsidR="00C15CB7">
              <w:rPr>
                <w:rFonts w:asciiTheme="majorHAnsi" w:hAnsiTheme="majorHAnsi"/>
                <w:lang w:val="en-GB"/>
              </w:rPr>
              <w:t xml:space="preserve"> </w:t>
            </w:r>
            <w:r w:rsidRPr="00C15CB7">
              <w:rPr>
                <w:rFonts w:asciiTheme="majorHAnsi" w:hAnsiTheme="majorHAnsi"/>
                <w:lang w:val="en-GB"/>
              </w:rPr>
              <w:t xml:space="preserve"> What has not gone so well? </w:t>
            </w:r>
            <w:r w:rsidR="00C15CB7">
              <w:rPr>
                <w:rFonts w:asciiTheme="majorHAnsi" w:hAnsiTheme="majorHAnsi"/>
                <w:lang w:val="en-GB"/>
              </w:rPr>
              <w:t xml:space="preserve">       3. </w:t>
            </w:r>
            <w:r w:rsidR="00AE194A" w:rsidRPr="00C15CB7">
              <w:rPr>
                <w:rFonts w:asciiTheme="majorHAnsi" w:hAnsiTheme="majorHAnsi"/>
                <w:lang w:val="en-GB"/>
              </w:rPr>
              <w:t xml:space="preserve">What could be </w:t>
            </w:r>
            <w:r w:rsidR="00AE194A" w:rsidRPr="001460B4">
              <w:rPr>
                <w:rFonts w:asciiTheme="majorHAnsi" w:hAnsiTheme="majorHAnsi"/>
                <w:lang w:val="en-GB"/>
              </w:rPr>
              <w:t>done</w:t>
            </w:r>
            <w:r w:rsidR="00AE194A" w:rsidRPr="00C15CB7">
              <w:rPr>
                <w:rFonts w:asciiTheme="majorHAnsi" w:hAnsiTheme="majorHAnsi"/>
                <w:lang w:val="en-GB"/>
              </w:rPr>
              <w:t xml:space="preserve"> </w:t>
            </w:r>
            <w:r w:rsidR="00C15CB7" w:rsidRPr="00C15CB7">
              <w:rPr>
                <w:rFonts w:asciiTheme="majorHAnsi" w:hAnsiTheme="majorHAnsi"/>
                <w:lang w:val="en-GB"/>
              </w:rPr>
              <w:t>differently?</w:t>
            </w:r>
          </w:p>
          <w:p w:rsidR="00DE4BF3" w:rsidRPr="00843848" w:rsidRDefault="00AE194A" w:rsidP="001460B4">
            <w:pPr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Outline </w:t>
            </w:r>
            <w:r w:rsidR="00DE4BF3">
              <w:rPr>
                <w:rFonts w:asciiTheme="majorHAnsi" w:hAnsiTheme="majorHAnsi"/>
                <w:lang w:val="en-GB"/>
              </w:rPr>
              <w:t xml:space="preserve">4 goals for business plan 2018 – 2019 </w:t>
            </w:r>
            <w:r w:rsidR="001460B4">
              <w:rPr>
                <w:rFonts w:asciiTheme="majorHAnsi" w:hAnsiTheme="majorHAnsi"/>
                <w:lang w:val="en-GB"/>
              </w:rPr>
              <w:t xml:space="preserve"> (Workshop later to clarify &amp; capture SMART objectives</w:t>
            </w:r>
          </w:p>
        </w:tc>
      </w:tr>
      <w:tr w:rsidR="008642C3" w:rsidRPr="00843848" w:rsidTr="00C15CB7">
        <w:tc>
          <w:tcPr>
            <w:tcW w:w="9640" w:type="dxa"/>
          </w:tcPr>
          <w:p w:rsidR="008642C3" w:rsidRPr="00843848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Education </w:t>
            </w:r>
            <w:r w:rsidRPr="00843848">
              <w:rPr>
                <w:rFonts w:asciiTheme="majorHAnsi" w:hAnsiTheme="majorHAnsi"/>
                <w:lang w:val="en-GB"/>
              </w:rPr>
              <w:t xml:space="preserve">                                               </w:t>
            </w:r>
          </w:p>
        </w:tc>
        <w:tc>
          <w:tcPr>
            <w:tcW w:w="1984" w:type="dxa"/>
          </w:tcPr>
          <w:p w:rsidR="008642C3" w:rsidRPr="00843848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Jan</w:t>
            </w:r>
          </w:p>
        </w:tc>
        <w:tc>
          <w:tcPr>
            <w:tcW w:w="3295" w:type="dxa"/>
          </w:tcPr>
          <w:p w:rsidR="008642C3" w:rsidRPr="00843848" w:rsidRDefault="00DE4BF3" w:rsidP="00FD2E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1.45 </w:t>
            </w:r>
            <w:proofErr w:type="spellStart"/>
            <w:r>
              <w:rPr>
                <w:rFonts w:asciiTheme="majorHAnsi" w:hAnsiTheme="majorHAnsi"/>
                <w:lang w:val="en-GB"/>
              </w:rPr>
              <w:t>p.m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– </w:t>
            </w:r>
            <w:r w:rsidR="00FD2E25">
              <w:rPr>
                <w:rFonts w:asciiTheme="majorHAnsi" w:hAnsiTheme="majorHAnsi"/>
                <w:lang w:val="en-GB"/>
              </w:rPr>
              <w:t>2.15</w:t>
            </w:r>
            <w:r>
              <w:rPr>
                <w:rFonts w:asciiTheme="majorHAnsi" w:hAnsiTheme="majorHAnsi"/>
                <w:lang w:val="en-GB"/>
              </w:rPr>
              <w:t>p.m.</w:t>
            </w:r>
          </w:p>
        </w:tc>
      </w:tr>
      <w:tr w:rsidR="008642C3" w:rsidRPr="00843848" w:rsidTr="00C15CB7">
        <w:tc>
          <w:tcPr>
            <w:tcW w:w="9640" w:type="dxa"/>
          </w:tcPr>
          <w:p w:rsidR="008642C3" w:rsidRDefault="008642C3" w:rsidP="00CD4433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COG</w:t>
            </w:r>
          </w:p>
        </w:tc>
        <w:tc>
          <w:tcPr>
            <w:tcW w:w="1984" w:type="dxa"/>
          </w:tcPr>
          <w:p w:rsidR="008642C3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Sue</w:t>
            </w:r>
          </w:p>
        </w:tc>
        <w:tc>
          <w:tcPr>
            <w:tcW w:w="3295" w:type="dxa"/>
          </w:tcPr>
          <w:p w:rsidR="008642C3" w:rsidRPr="00843848" w:rsidRDefault="0032295F" w:rsidP="00FD2E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2</w:t>
            </w:r>
            <w:r w:rsidR="00DE4BF3">
              <w:rPr>
                <w:rFonts w:asciiTheme="majorHAnsi" w:hAnsiTheme="majorHAnsi"/>
                <w:lang w:val="en-GB"/>
              </w:rPr>
              <w:t>.00</w:t>
            </w:r>
            <w:r w:rsidR="00FD2E25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="00DE4BF3">
              <w:rPr>
                <w:rFonts w:asciiTheme="majorHAnsi" w:hAnsiTheme="majorHAnsi"/>
                <w:lang w:val="en-GB"/>
              </w:rPr>
              <w:t>p.m</w:t>
            </w:r>
            <w:proofErr w:type="spellEnd"/>
            <w:r w:rsidR="00DE4BF3">
              <w:rPr>
                <w:rFonts w:asciiTheme="majorHAnsi" w:hAnsiTheme="majorHAnsi"/>
                <w:lang w:val="en-GB"/>
              </w:rPr>
              <w:t xml:space="preserve"> – 2.</w:t>
            </w:r>
            <w:r w:rsidR="00FD2E25">
              <w:rPr>
                <w:rFonts w:asciiTheme="majorHAnsi" w:hAnsiTheme="majorHAnsi"/>
                <w:lang w:val="en-GB"/>
              </w:rPr>
              <w:t xml:space="preserve">15 </w:t>
            </w:r>
            <w:r w:rsidR="00DE4BF3">
              <w:rPr>
                <w:rFonts w:asciiTheme="majorHAnsi" w:hAnsiTheme="majorHAnsi"/>
                <w:lang w:val="en-GB"/>
              </w:rPr>
              <w:t>p.m.</w:t>
            </w:r>
          </w:p>
        </w:tc>
      </w:tr>
      <w:tr w:rsidR="008642C3" w:rsidRPr="00843848" w:rsidTr="00C15CB7">
        <w:tc>
          <w:tcPr>
            <w:tcW w:w="9640" w:type="dxa"/>
          </w:tcPr>
          <w:p w:rsidR="008642C3" w:rsidRDefault="008642C3" w:rsidP="00CD4433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IJUN / Newsletter</w:t>
            </w:r>
          </w:p>
        </w:tc>
        <w:tc>
          <w:tcPr>
            <w:tcW w:w="1984" w:type="dxa"/>
          </w:tcPr>
          <w:p w:rsidR="008642C3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Rachel</w:t>
            </w:r>
          </w:p>
        </w:tc>
        <w:tc>
          <w:tcPr>
            <w:tcW w:w="3295" w:type="dxa"/>
          </w:tcPr>
          <w:p w:rsidR="008642C3" w:rsidRPr="00843848" w:rsidRDefault="0032295F" w:rsidP="00FD2E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2</w:t>
            </w:r>
            <w:r w:rsidR="00DE4BF3">
              <w:rPr>
                <w:rFonts w:asciiTheme="majorHAnsi" w:hAnsiTheme="majorHAnsi"/>
                <w:lang w:val="en-GB"/>
              </w:rPr>
              <w:t>.</w:t>
            </w:r>
            <w:r w:rsidR="00FD2E25">
              <w:rPr>
                <w:rFonts w:asciiTheme="majorHAnsi" w:hAnsiTheme="majorHAnsi"/>
                <w:lang w:val="en-GB"/>
              </w:rPr>
              <w:t xml:space="preserve">15 </w:t>
            </w:r>
            <w:r w:rsidR="00DE4BF3">
              <w:rPr>
                <w:rFonts w:asciiTheme="majorHAnsi" w:hAnsiTheme="majorHAnsi"/>
                <w:lang w:val="en-GB"/>
              </w:rPr>
              <w:t xml:space="preserve">pm. – </w:t>
            </w:r>
            <w:r w:rsidR="00FD2E25">
              <w:rPr>
                <w:rFonts w:asciiTheme="majorHAnsi" w:hAnsiTheme="majorHAnsi"/>
                <w:lang w:val="en-GB"/>
              </w:rPr>
              <w:t xml:space="preserve">2.30 </w:t>
            </w:r>
            <w:r w:rsidR="00DE4BF3">
              <w:rPr>
                <w:rFonts w:asciiTheme="majorHAnsi" w:hAnsiTheme="majorHAnsi"/>
                <w:lang w:val="en-GB"/>
              </w:rPr>
              <w:t>p.m.</w:t>
            </w:r>
          </w:p>
        </w:tc>
      </w:tr>
      <w:tr w:rsidR="008642C3" w:rsidRPr="00843848" w:rsidTr="00C15CB7">
        <w:tc>
          <w:tcPr>
            <w:tcW w:w="9640" w:type="dxa"/>
          </w:tcPr>
          <w:p w:rsidR="008642C3" w:rsidRPr="00843848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Membership</w:t>
            </w:r>
          </w:p>
        </w:tc>
        <w:tc>
          <w:tcPr>
            <w:tcW w:w="1984" w:type="dxa"/>
          </w:tcPr>
          <w:p w:rsidR="008642C3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Lucy</w:t>
            </w:r>
          </w:p>
        </w:tc>
        <w:tc>
          <w:tcPr>
            <w:tcW w:w="3295" w:type="dxa"/>
          </w:tcPr>
          <w:p w:rsidR="008642C3" w:rsidRPr="00843848" w:rsidRDefault="0032295F" w:rsidP="00FD2E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2</w:t>
            </w:r>
            <w:r w:rsidR="00DE4BF3">
              <w:rPr>
                <w:rFonts w:asciiTheme="majorHAnsi" w:hAnsiTheme="majorHAnsi"/>
                <w:lang w:val="en-GB"/>
              </w:rPr>
              <w:t>.</w:t>
            </w:r>
            <w:r w:rsidR="00FD2E25">
              <w:rPr>
                <w:rFonts w:asciiTheme="majorHAnsi" w:hAnsiTheme="majorHAnsi"/>
                <w:lang w:val="en-GB"/>
              </w:rPr>
              <w:t xml:space="preserve">30 </w:t>
            </w:r>
            <w:r w:rsidR="00DE4BF3">
              <w:rPr>
                <w:rFonts w:asciiTheme="majorHAnsi" w:hAnsiTheme="majorHAnsi"/>
                <w:lang w:val="en-GB"/>
              </w:rPr>
              <w:t xml:space="preserve">pm – </w:t>
            </w:r>
            <w:r w:rsidR="00FD2E25">
              <w:rPr>
                <w:rFonts w:asciiTheme="majorHAnsi" w:hAnsiTheme="majorHAnsi"/>
                <w:lang w:val="en-GB"/>
              </w:rPr>
              <w:t xml:space="preserve"> 2.50 p.m.</w:t>
            </w:r>
          </w:p>
        </w:tc>
      </w:tr>
      <w:tr w:rsidR="00DE4BF3" w:rsidRPr="00843848" w:rsidTr="00C15CB7">
        <w:tc>
          <w:tcPr>
            <w:tcW w:w="9640" w:type="dxa"/>
            <w:shd w:val="clear" w:color="auto" w:fill="00B0F0"/>
          </w:tcPr>
          <w:p w:rsidR="00DE4BF3" w:rsidRPr="00843848" w:rsidRDefault="00DE4BF3" w:rsidP="00CD4433">
            <w:pPr>
              <w:rPr>
                <w:rFonts w:asciiTheme="majorHAnsi" w:hAnsiTheme="majorHAnsi"/>
                <w:b/>
                <w:lang w:val="en-GB"/>
              </w:rPr>
            </w:pPr>
            <w:r w:rsidRPr="00843848">
              <w:rPr>
                <w:rFonts w:asciiTheme="majorHAnsi" w:hAnsiTheme="majorHAnsi"/>
                <w:b/>
                <w:lang w:val="en-GB"/>
              </w:rPr>
              <w:t>Tea/Coffee</w:t>
            </w:r>
          </w:p>
        </w:tc>
        <w:tc>
          <w:tcPr>
            <w:tcW w:w="1984" w:type="dxa"/>
            <w:shd w:val="clear" w:color="auto" w:fill="00B0F0"/>
          </w:tcPr>
          <w:p w:rsidR="00DE4BF3" w:rsidRPr="00843848" w:rsidRDefault="00DE4BF3" w:rsidP="00CD4433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95" w:type="dxa"/>
            <w:shd w:val="clear" w:color="auto" w:fill="00B0F0"/>
          </w:tcPr>
          <w:p w:rsidR="00DE4BF3" w:rsidRPr="00843848" w:rsidRDefault="00FD2E25" w:rsidP="00FD2E25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2.50 </w:t>
            </w:r>
            <w:r w:rsidR="00DE4BF3" w:rsidRPr="00843848">
              <w:rPr>
                <w:rFonts w:asciiTheme="majorHAnsi" w:hAnsiTheme="majorHAnsi"/>
                <w:b/>
                <w:lang w:val="en-GB"/>
              </w:rPr>
              <w:t>pm – 3.15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DE4BF3" w:rsidRPr="00843848">
              <w:rPr>
                <w:rFonts w:asciiTheme="majorHAnsi" w:hAnsiTheme="majorHAnsi"/>
                <w:b/>
                <w:lang w:val="en-GB"/>
              </w:rPr>
              <w:t>pm</w:t>
            </w:r>
          </w:p>
        </w:tc>
      </w:tr>
      <w:tr w:rsidR="008642C3" w:rsidRPr="00843848" w:rsidTr="00C15CB7">
        <w:tc>
          <w:tcPr>
            <w:tcW w:w="9640" w:type="dxa"/>
          </w:tcPr>
          <w:p w:rsidR="008642C3" w:rsidRPr="00843848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Treasurer</w:t>
            </w:r>
          </w:p>
        </w:tc>
        <w:tc>
          <w:tcPr>
            <w:tcW w:w="1984" w:type="dxa"/>
          </w:tcPr>
          <w:p w:rsidR="008642C3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Theresa</w:t>
            </w:r>
          </w:p>
        </w:tc>
        <w:tc>
          <w:tcPr>
            <w:tcW w:w="3295" w:type="dxa"/>
          </w:tcPr>
          <w:p w:rsidR="008642C3" w:rsidRPr="00843848" w:rsidRDefault="00FD2E25" w:rsidP="00FD2E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3.15 </w:t>
            </w:r>
            <w:r w:rsidR="00DE4BF3">
              <w:rPr>
                <w:rFonts w:asciiTheme="majorHAnsi" w:hAnsiTheme="majorHAnsi"/>
                <w:lang w:val="en-GB"/>
              </w:rPr>
              <w:t>p.m. – 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="00DE4BF3">
              <w:rPr>
                <w:rFonts w:asciiTheme="majorHAnsi" w:hAnsiTheme="majorHAnsi"/>
                <w:lang w:val="en-GB"/>
              </w:rPr>
              <w:t xml:space="preserve"> p.m.</w:t>
            </w:r>
          </w:p>
        </w:tc>
      </w:tr>
      <w:tr w:rsidR="008642C3" w:rsidRPr="00843848" w:rsidTr="00C15CB7">
        <w:tc>
          <w:tcPr>
            <w:tcW w:w="9640" w:type="dxa"/>
          </w:tcPr>
          <w:p w:rsidR="008642C3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Communications Strategy (Secretary)</w:t>
            </w:r>
            <w:r w:rsidR="00FD2E25">
              <w:rPr>
                <w:rFonts w:asciiTheme="majorHAnsi" w:hAnsiTheme="majorHAnsi"/>
                <w:lang w:val="en-GB"/>
              </w:rPr>
              <w:t xml:space="preserve"> /</w:t>
            </w:r>
            <w:r w:rsidR="00FD2E25" w:rsidRPr="00843848">
              <w:rPr>
                <w:rFonts w:asciiTheme="majorHAnsi" w:hAnsiTheme="majorHAnsi"/>
                <w:lang w:val="en-GB"/>
              </w:rPr>
              <w:t xml:space="preserve"> </w:t>
            </w:r>
            <w:r w:rsidR="00FD2E25" w:rsidRPr="00843848">
              <w:rPr>
                <w:rFonts w:asciiTheme="majorHAnsi" w:hAnsiTheme="majorHAnsi"/>
                <w:lang w:val="en-GB"/>
              </w:rPr>
              <w:t>Social media / website</w:t>
            </w:r>
          </w:p>
        </w:tc>
        <w:tc>
          <w:tcPr>
            <w:tcW w:w="1984" w:type="dxa"/>
          </w:tcPr>
          <w:p w:rsidR="008642C3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Emma</w:t>
            </w:r>
            <w:r w:rsidR="00FD2E25">
              <w:rPr>
                <w:rFonts w:asciiTheme="majorHAnsi" w:hAnsiTheme="majorHAnsi"/>
                <w:lang w:val="en-GB"/>
              </w:rPr>
              <w:t xml:space="preserve"> / Jane</w:t>
            </w:r>
          </w:p>
        </w:tc>
        <w:tc>
          <w:tcPr>
            <w:tcW w:w="3295" w:type="dxa"/>
          </w:tcPr>
          <w:p w:rsidR="008642C3" w:rsidRPr="00843848" w:rsidRDefault="00FD2E25" w:rsidP="00FD2E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3.30 pm </w:t>
            </w:r>
            <w:r w:rsidR="00DE4BF3">
              <w:rPr>
                <w:rFonts w:asciiTheme="majorHAnsi" w:hAnsiTheme="majorHAnsi"/>
                <w:lang w:val="en-GB"/>
              </w:rPr>
              <w:t xml:space="preserve"> – 4.</w:t>
            </w:r>
            <w:r>
              <w:rPr>
                <w:rFonts w:asciiTheme="majorHAnsi" w:hAnsiTheme="majorHAnsi"/>
                <w:lang w:val="en-GB"/>
              </w:rPr>
              <w:t xml:space="preserve">00 </w:t>
            </w:r>
            <w:r w:rsidR="00DE4BF3">
              <w:rPr>
                <w:rFonts w:asciiTheme="majorHAnsi" w:hAnsiTheme="majorHAnsi"/>
                <w:lang w:val="en-GB"/>
              </w:rPr>
              <w:t>p.m.</w:t>
            </w:r>
          </w:p>
        </w:tc>
      </w:tr>
      <w:tr w:rsidR="008642C3" w:rsidRPr="00843848" w:rsidTr="00C15CB7">
        <w:tc>
          <w:tcPr>
            <w:tcW w:w="9640" w:type="dxa"/>
          </w:tcPr>
          <w:p w:rsidR="008642C3" w:rsidRPr="00843848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Risk Re</w:t>
            </w:r>
            <w:r w:rsidR="0032295F">
              <w:rPr>
                <w:rFonts w:asciiTheme="majorHAnsi" w:hAnsiTheme="majorHAnsi"/>
                <w:lang w:val="en-GB"/>
              </w:rPr>
              <w:t>g</w:t>
            </w:r>
            <w:r>
              <w:rPr>
                <w:rFonts w:asciiTheme="majorHAnsi" w:hAnsiTheme="majorHAnsi"/>
                <w:lang w:val="en-GB"/>
              </w:rPr>
              <w:t>ister</w:t>
            </w:r>
          </w:p>
        </w:tc>
        <w:tc>
          <w:tcPr>
            <w:tcW w:w="1984" w:type="dxa"/>
          </w:tcPr>
          <w:p w:rsidR="008642C3" w:rsidRPr="00843848" w:rsidRDefault="008642C3" w:rsidP="00CD443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Theresa / Julia</w:t>
            </w:r>
          </w:p>
        </w:tc>
        <w:tc>
          <w:tcPr>
            <w:tcW w:w="3295" w:type="dxa"/>
          </w:tcPr>
          <w:p w:rsidR="008642C3" w:rsidRPr="00843848" w:rsidRDefault="00FD2E25" w:rsidP="00FD2E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4.00 </w:t>
            </w:r>
            <w:proofErr w:type="spellStart"/>
            <w:r w:rsidR="00DE4BF3">
              <w:rPr>
                <w:rFonts w:asciiTheme="majorHAnsi" w:hAnsiTheme="majorHAnsi"/>
                <w:lang w:val="en-GB"/>
              </w:rPr>
              <w:t>p.m</w:t>
            </w:r>
            <w:proofErr w:type="spellEnd"/>
            <w:r w:rsidR="00DE4BF3">
              <w:rPr>
                <w:rFonts w:asciiTheme="majorHAnsi" w:hAnsiTheme="majorHAnsi"/>
                <w:lang w:val="en-GB"/>
              </w:rPr>
              <w:t xml:space="preserve"> – 4.30 p.m.</w:t>
            </w:r>
          </w:p>
        </w:tc>
      </w:tr>
      <w:tr w:rsidR="00DD5DDD" w:rsidRPr="00843848" w:rsidTr="00C15CB7">
        <w:tc>
          <w:tcPr>
            <w:tcW w:w="9640" w:type="dxa"/>
            <w:shd w:val="clear" w:color="auto" w:fill="00B0F0"/>
          </w:tcPr>
          <w:p w:rsidR="00DD5DDD" w:rsidRPr="00843848" w:rsidRDefault="00DD5DDD" w:rsidP="007F72E6">
            <w:pPr>
              <w:rPr>
                <w:rFonts w:asciiTheme="majorHAnsi" w:hAnsiTheme="majorHAnsi" w:cs="Arial"/>
              </w:rPr>
            </w:pPr>
            <w:r w:rsidRPr="00843848">
              <w:rPr>
                <w:rFonts w:asciiTheme="majorHAnsi" w:hAnsiTheme="majorHAnsi" w:cs="Arial"/>
              </w:rPr>
              <w:t>Bringing the Goals to Life – Workshop groups on who, how, when, budget requirements and key actions for each key goal</w:t>
            </w:r>
          </w:p>
        </w:tc>
        <w:tc>
          <w:tcPr>
            <w:tcW w:w="1984" w:type="dxa"/>
            <w:shd w:val="clear" w:color="auto" w:fill="00B0F0"/>
          </w:tcPr>
          <w:p w:rsidR="00DD5DDD" w:rsidRPr="00843848" w:rsidRDefault="00197D6D" w:rsidP="007F72E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All</w:t>
            </w:r>
          </w:p>
        </w:tc>
        <w:tc>
          <w:tcPr>
            <w:tcW w:w="3295" w:type="dxa"/>
            <w:shd w:val="clear" w:color="auto" w:fill="00B0F0"/>
          </w:tcPr>
          <w:p w:rsidR="00DD5DDD" w:rsidRPr="00843848" w:rsidRDefault="00DE4BF3" w:rsidP="00197D6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4.30</w:t>
            </w:r>
            <w:r w:rsidR="00FD2E25">
              <w:rPr>
                <w:rFonts w:asciiTheme="majorHAnsi" w:hAnsiTheme="majorHAnsi"/>
                <w:lang w:val="en-GB"/>
              </w:rPr>
              <w:t xml:space="preserve"> </w:t>
            </w:r>
            <w:r w:rsidR="00197D6D">
              <w:rPr>
                <w:rFonts w:asciiTheme="majorHAnsi" w:hAnsiTheme="majorHAnsi"/>
                <w:lang w:val="en-GB"/>
              </w:rPr>
              <w:t>pm – 5.45</w:t>
            </w:r>
            <w:r w:rsidR="00FD2E25">
              <w:rPr>
                <w:rFonts w:asciiTheme="majorHAnsi" w:hAnsiTheme="majorHAnsi"/>
                <w:lang w:val="en-GB"/>
              </w:rPr>
              <w:t xml:space="preserve"> </w:t>
            </w:r>
            <w:r w:rsidR="00DD5DDD" w:rsidRPr="00843848">
              <w:rPr>
                <w:rFonts w:asciiTheme="majorHAnsi" w:hAnsiTheme="majorHAnsi"/>
                <w:lang w:val="en-GB"/>
              </w:rPr>
              <w:t>pm</w:t>
            </w:r>
          </w:p>
        </w:tc>
      </w:tr>
      <w:tr w:rsidR="0032295F" w:rsidRPr="00843848" w:rsidTr="00C15CB7">
        <w:tc>
          <w:tcPr>
            <w:tcW w:w="9640" w:type="dxa"/>
          </w:tcPr>
          <w:p w:rsidR="0032295F" w:rsidRPr="00843848" w:rsidRDefault="0032295F" w:rsidP="00CD4433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Wrap Up and Next Steps</w:t>
            </w:r>
          </w:p>
        </w:tc>
        <w:tc>
          <w:tcPr>
            <w:tcW w:w="1984" w:type="dxa"/>
          </w:tcPr>
          <w:p w:rsidR="0032295F" w:rsidRPr="00843848" w:rsidRDefault="0032295F" w:rsidP="00CD4433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Julia</w:t>
            </w:r>
          </w:p>
        </w:tc>
        <w:tc>
          <w:tcPr>
            <w:tcW w:w="3295" w:type="dxa"/>
          </w:tcPr>
          <w:p w:rsidR="0032295F" w:rsidRPr="00843848" w:rsidRDefault="0032295F" w:rsidP="00197D6D">
            <w:pPr>
              <w:rPr>
                <w:rFonts w:asciiTheme="majorHAnsi" w:hAnsiTheme="majorHAnsi"/>
                <w:lang w:val="en-GB"/>
              </w:rPr>
            </w:pPr>
            <w:r w:rsidRPr="00843848">
              <w:rPr>
                <w:rFonts w:asciiTheme="majorHAnsi" w:hAnsiTheme="majorHAnsi"/>
                <w:lang w:val="en-GB"/>
              </w:rPr>
              <w:t>5.</w:t>
            </w:r>
            <w:r w:rsidR="00197D6D">
              <w:rPr>
                <w:rFonts w:asciiTheme="majorHAnsi" w:hAnsiTheme="majorHAnsi"/>
                <w:lang w:val="en-GB"/>
              </w:rPr>
              <w:t>45</w:t>
            </w:r>
            <w:r w:rsidR="00FD2E25">
              <w:rPr>
                <w:rFonts w:asciiTheme="majorHAnsi" w:hAnsiTheme="majorHAnsi"/>
                <w:lang w:val="en-GB"/>
              </w:rPr>
              <w:t xml:space="preserve"> </w:t>
            </w:r>
            <w:r w:rsidRPr="00843848">
              <w:rPr>
                <w:rFonts w:asciiTheme="majorHAnsi" w:hAnsiTheme="majorHAnsi"/>
                <w:lang w:val="en-GB"/>
              </w:rPr>
              <w:t xml:space="preserve">pm – </w:t>
            </w:r>
            <w:r w:rsidR="00DE4BF3">
              <w:rPr>
                <w:rFonts w:asciiTheme="majorHAnsi" w:hAnsiTheme="majorHAnsi"/>
                <w:lang w:val="en-GB"/>
              </w:rPr>
              <w:t>6.00</w:t>
            </w:r>
            <w:r w:rsidR="00FD2E25">
              <w:rPr>
                <w:rFonts w:asciiTheme="majorHAnsi" w:hAnsiTheme="majorHAnsi"/>
                <w:lang w:val="en-GB"/>
              </w:rPr>
              <w:t xml:space="preserve"> </w:t>
            </w:r>
            <w:r w:rsidRPr="00843848">
              <w:rPr>
                <w:rFonts w:asciiTheme="majorHAnsi" w:hAnsiTheme="majorHAnsi"/>
                <w:lang w:val="en-GB"/>
              </w:rPr>
              <w:t>pm</w:t>
            </w:r>
            <w:r w:rsidR="00FD2E25">
              <w:rPr>
                <w:rFonts w:asciiTheme="majorHAnsi" w:hAnsiTheme="majorHAnsi"/>
                <w:lang w:val="en-GB"/>
              </w:rPr>
              <w:t>.</w:t>
            </w:r>
          </w:p>
        </w:tc>
      </w:tr>
      <w:tr w:rsidR="0032295F" w:rsidRPr="00843848" w:rsidTr="00C15CB7">
        <w:tc>
          <w:tcPr>
            <w:tcW w:w="9640" w:type="dxa"/>
          </w:tcPr>
          <w:p w:rsidR="0032295F" w:rsidRDefault="0032295F" w:rsidP="005C31D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984" w:type="dxa"/>
          </w:tcPr>
          <w:p w:rsidR="0032295F" w:rsidRDefault="0032295F" w:rsidP="00C639F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295" w:type="dxa"/>
          </w:tcPr>
          <w:p w:rsidR="0032295F" w:rsidRPr="00843848" w:rsidRDefault="0032295F" w:rsidP="007F72E6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724EAB" w:rsidRDefault="007F72E6">
      <w:r w:rsidRPr="007F72E6">
        <w:rPr>
          <w:lang w:val="en-GB"/>
        </w:rPr>
        <w:t>                                </w:t>
      </w:r>
    </w:p>
    <w:sectPr w:rsidR="00724EAB" w:rsidSect="007F72E6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E3" w:rsidRDefault="004D64E3" w:rsidP="00945BD4">
      <w:r>
        <w:separator/>
      </w:r>
    </w:p>
  </w:endnote>
  <w:endnote w:type="continuationSeparator" w:id="0">
    <w:p w:rsidR="004D64E3" w:rsidRDefault="004D64E3" w:rsidP="0094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E3" w:rsidRDefault="004D64E3" w:rsidP="00945BD4">
      <w:r>
        <w:separator/>
      </w:r>
    </w:p>
  </w:footnote>
  <w:footnote w:type="continuationSeparator" w:id="0">
    <w:p w:rsidR="004D64E3" w:rsidRDefault="004D64E3" w:rsidP="0094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C2" w:rsidRDefault="00373190">
    <w:pPr>
      <w:pStyle w:val="Header"/>
    </w:pPr>
    <w:r>
      <w:t>AGENDA – BAUN BU</w:t>
    </w:r>
    <w:r w:rsidR="00B817C2">
      <w:t>S</w:t>
    </w:r>
    <w:r>
      <w:t>I</w:t>
    </w:r>
    <w:r w:rsidR="00B817C2">
      <w:t>NESS STRATEGY DAY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F66"/>
    <w:multiLevelType w:val="hybridMultilevel"/>
    <w:tmpl w:val="88AEF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8A7"/>
    <w:multiLevelType w:val="hybridMultilevel"/>
    <w:tmpl w:val="79E4AA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EA3"/>
    <w:multiLevelType w:val="hybridMultilevel"/>
    <w:tmpl w:val="C8D2B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73BB2"/>
    <w:multiLevelType w:val="hybridMultilevel"/>
    <w:tmpl w:val="96B4F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75FA5"/>
    <w:multiLevelType w:val="hybridMultilevel"/>
    <w:tmpl w:val="BF9C7C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6"/>
    <w:rsid w:val="000D13FE"/>
    <w:rsid w:val="001460B4"/>
    <w:rsid w:val="00197D6D"/>
    <w:rsid w:val="001B0B36"/>
    <w:rsid w:val="0032295F"/>
    <w:rsid w:val="00373190"/>
    <w:rsid w:val="0046263F"/>
    <w:rsid w:val="004B6F0E"/>
    <w:rsid w:val="004D64E3"/>
    <w:rsid w:val="005904F9"/>
    <w:rsid w:val="005C31D1"/>
    <w:rsid w:val="00724EAB"/>
    <w:rsid w:val="0075258B"/>
    <w:rsid w:val="007F72E6"/>
    <w:rsid w:val="00843848"/>
    <w:rsid w:val="008642C3"/>
    <w:rsid w:val="00945BD4"/>
    <w:rsid w:val="00972064"/>
    <w:rsid w:val="009A5382"/>
    <w:rsid w:val="00A54976"/>
    <w:rsid w:val="00AE194A"/>
    <w:rsid w:val="00B817C2"/>
    <w:rsid w:val="00B97C08"/>
    <w:rsid w:val="00C15CB7"/>
    <w:rsid w:val="00C90364"/>
    <w:rsid w:val="00D73633"/>
    <w:rsid w:val="00DD5DDD"/>
    <w:rsid w:val="00DE4BF3"/>
    <w:rsid w:val="00DE6A08"/>
    <w:rsid w:val="00E9522B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D4"/>
  </w:style>
  <w:style w:type="paragraph" w:styleId="Footer">
    <w:name w:val="footer"/>
    <w:basedOn w:val="Normal"/>
    <w:link w:val="FooterChar"/>
    <w:uiPriority w:val="99"/>
    <w:unhideWhenUsed/>
    <w:rsid w:val="00945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D4"/>
  </w:style>
  <w:style w:type="paragraph" w:styleId="Footer">
    <w:name w:val="footer"/>
    <w:basedOn w:val="Normal"/>
    <w:link w:val="FooterChar"/>
    <w:uiPriority w:val="99"/>
    <w:unhideWhenUsed/>
    <w:rsid w:val="00945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Sexton</dc:creator>
  <cp:lastModifiedBy>Taylor Julia</cp:lastModifiedBy>
  <cp:revision>2</cp:revision>
  <dcterms:created xsi:type="dcterms:W3CDTF">2018-04-02T15:04:00Z</dcterms:created>
  <dcterms:modified xsi:type="dcterms:W3CDTF">2018-04-02T15:04:00Z</dcterms:modified>
</cp:coreProperties>
</file>